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52" w:rsidRPr="00F21076" w:rsidRDefault="00E50452" w:rsidP="00E50452">
      <w:pPr>
        <w:jc w:val="center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奄美分室における国際島嶼教育研究センタースタッフ以外の荷物の管理について</w:t>
      </w:r>
    </w:p>
    <w:p w:rsidR="00E50452" w:rsidRPr="00F21076" w:rsidRDefault="00E50452" w:rsidP="00E50452">
      <w:pPr>
        <w:jc w:val="center"/>
        <w:rPr>
          <w:color w:val="000000" w:themeColor="text1"/>
        </w:rPr>
      </w:pPr>
    </w:p>
    <w:p w:rsidR="00E50452" w:rsidRPr="00F21076" w:rsidRDefault="00E50452" w:rsidP="00E50452">
      <w:pPr>
        <w:jc w:val="right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国際島嶼教育研究センター長</w:t>
      </w:r>
    </w:p>
    <w:p w:rsidR="00E50452" w:rsidRPr="00F21076" w:rsidRDefault="00E50452" w:rsidP="00E50452">
      <w:pPr>
        <w:jc w:val="right"/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荷物預かり番号：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国際島嶼教育研究センター（島嶼研）奄美分室において、島嶼研スタッフ以外の鹿児島大学の教職員・学生を対象に、以下の条件を承諾された場合のみ、荷物の一時預かりをおこなう。</w:t>
      </w: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対象者：鹿児島大学の教職員・学生（ただし、それ以外として国際島嶼教育研究センター長及び奄美分室に常駐している島嶼研専任教員が認めた者）</w:t>
      </w: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荷物管理に関する条件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奄美分室に管理を委託するすべての荷物に</w:t>
      </w:r>
      <w:r w:rsidRPr="00F21076">
        <w:rPr>
          <w:rFonts w:hint="eastAsia"/>
          <w:color w:val="000000" w:themeColor="text1"/>
        </w:rPr>
        <w:t>1</w:t>
      </w:r>
      <w:r w:rsidRPr="00F21076">
        <w:rPr>
          <w:rFonts w:hint="eastAsia"/>
          <w:color w:val="000000" w:themeColor="text1"/>
        </w:rPr>
        <w:t>）中身の詳細、</w:t>
      </w:r>
      <w:r w:rsidRPr="00F21076">
        <w:rPr>
          <w:rFonts w:hint="eastAsia"/>
          <w:color w:val="000000" w:themeColor="text1"/>
        </w:rPr>
        <w:t>2</w:t>
      </w:r>
      <w:r w:rsidRPr="00F21076">
        <w:rPr>
          <w:rFonts w:hint="eastAsia"/>
          <w:color w:val="000000" w:themeColor="text1"/>
        </w:rPr>
        <w:t>）所有者の名前、</w:t>
      </w:r>
      <w:r w:rsidRPr="00F21076">
        <w:rPr>
          <w:rFonts w:hint="eastAsia"/>
          <w:color w:val="000000" w:themeColor="text1"/>
        </w:rPr>
        <w:t>3</w:t>
      </w:r>
      <w:r w:rsidRPr="00F21076">
        <w:rPr>
          <w:rFonts w:hint="eastAsia"/>
          <w:color w:val="000000" w:themeColor="text1"/>
        </w:rPr>
        <w:t>）回収予定日、</w:t>
      </w:r>
      <w:r w:rsidRPr="00F21076">
        <w:rPr>
          <w:rFonts w:hint="eastAsia"/>
          <w:color w:val="000000" w:themeColor="text1"/>
        </w:rPr>
        <w:t>4</w:t>
      </w:r>
      <w:r w:rsidRPr="00F21076">
        <w:rPr>
          <w:rFonts w:hint="eastAsia"/>
          <w:color w:val="000000" w:themeColor="text1"/>
        </w:rPr>
        <w:t>）荷物預かり番号を荷物上に明記すること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荷物には貴重品等は入れないこと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一時預かり期間は</w:t>
      </w:r>
      <w:r w:rsidRPr="00F21076">
        <w:rPr>
          <w:rFonts w:hint="eastAsia"/>
          <w:color w:val="000000" w:themeColor="text1"/>
        </w:rPr>
        <w:t>1</w:t>
      </w:r>
      <w:r w:rsidRPr="00F21076">
        <w:rPr>
          <w:rFonts w:hint="eastAsia"/>
          <w:color w:val="000000" w:themeColor="text1"/>
        </w:rPr>
        <w:t>年以内とすること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荷物の破損、紛失については、国際島嶼教育研究センターは責任を持たないこと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荷物の回収予定日から</w:t>
      </w:r>
      <w:r w:rsidRPr="00F21076">
        <w:rPr>
          <w:rFonts w:hint="eastAsia"/>
          <w:color w:val="000000" w:themeColor="text1"/>
        </w:rPr>
        <w:t>3</w:t>
      </w:r>
      <w:r w:rsidRPr="00F21076">
        <w:rPr>
          <w:rFonts w:hint="eastAsia"/>
          <w:color w:val="000000" w:themeColor="text1"/>
        </w:rPr>
        <w:t>か月たっても荷物を受け取っていない場合、着払いで荷物を以下記載の住所に送ること</w:t>
      </w:r>
    </w:p>
    <w:p w:rsidR="00E50452" w:rsidRPr="00F21076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何等かの理由で着払いで送れない場合、委託された荷物が廃棄されることもあること</w:t>
      </w:r>
    </w:p>
    <w:p w:rsidR="00E50452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海外への着払い住所を記入しないこと</w:t>
      </w:r>
    </w:p>
    <w:p w:rsidR="00E50452" w:rsidRPr="00FF5169" w:rsidRDefault="00E50452" w:rsidP="00E50452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FF5169">
        <w:rPr>
          <w:rFonts w:hint="eastAsia"/>
          <w:color w:val="000000" w:themeColor="text1"/>
        </w:rPr>
        <w:t>数日間の荷物預か</w:t>
      </w:r>
      <w:bookmarkStart w:id="0" w:name="_GoBack"/>
      <w:bookmarkEnd w:id="0"/>
      <w:r w:rsidRPr="00FF5169">
        <w:rPr>
          <w:rFonts w:hint="eastAsia"/>
          <w:color w:val="000000" w:themeColor="text1"/>
        </w:rPr>
        <w:t>りについては、島嶼研の奄美分室の許可を得るだけで、この書類の記入は必要ない</w:t>
      </w: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荷物の所有者</w:t>
      </w:r>
      <w:r w:rsidR="0022334E">
        <w:rPr>
          <w:rFonts w:hint="eastAsia"/>
          <w:color w:val="000000" w:themeColor="text1"/>
        </w:rPr>
        <w:t>氏名</w:t>
      </w:r>
      <w:r w:rsidRPr="00F21076">
        <w:rPr>
          <w:rFonts w:hint="eastAsia"/>
          <w:color w:val="000000" w:themeColor="text1"/>
        </w:rPr>
        <w:t>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荷物の所有者住所：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着払いで送る住所：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荷物の中身と数：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荷物のサイズ：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荷物の回収予定日：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荷物を置いた場所（分室スタッフ記入）：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</w:p>
    <w:p w:rsidR="00E50452" w:rsidRPr="00F21076" w:rsidRDefault="00E50452" w:rsidP="00E50452">
      <w:pPr>
        <w:rPr>
          <w:color w:val="000000" w:themeColor="text1"/>
        </w:rPr>
      </w:pPr>
      <w:r w:rsidRPr="00F21076">
        <w:rPr>
          <w:rFonts w:hint="eastAsia"/>
          <w:color w:val="000000" w:themeColor="text1"/>
        </w:rPr>
        <w:t>日付：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p w:rsidR="008D686B" w:rsidRPr="00E50452" w:rsidRDefault="00E50452">
      <w:pPr>
        <w:rPr>
          <w:color w:val="000000" w:themeColor="text1"/>
          <w:u w:val="single"/>
        </w:rPr>
      </w:pPr>
      <w:r w:rsidRPr="00F21076">
        <w:rPr>
          <w:rFonts w:hint="eastAsia"/>
          <w:color w:val="000000" w:themeColor="text1"/>
        </w:rPr>
        <w:t>署名：</w:t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  <w:r w:rsidRPr="00F21076">
        <w:rPr>
          <w:color w:val="000000" w:themeColor="text1"/>
          <w:u w:val="single"/>
        </w:rPr>
        <w:tab/>
      </w:r>
    </w:p>
    <w:sectPr w:rsidR="008D686B" w:rsidRPr="00E50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B7E85"/>
    <w:multiLevelType w:val="hybridMultilevel"/>
    <w:tmpl w:val="257C6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52"/>
    <w:rsid w:val="0022334E"/>
    <w:rsid w:val="008D686B"/>
    <w:rsid w:val="00E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CBF9F"/>
  <w15:chartTrackingRefBased/>
  <w15:docId w15:val="{6A411873-8580-434E-946E-D92BB39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藤井琢磨</dc:creator>
  <cp:keywords/>
  <dc:description/>
  <cp:lastModifiedBy>琢磨 藤井</cp:lastModifiedBy>
  <cp:revision>2</cp:revision>
  <dcterms:created xsi:type="dcterms:W3CDTF">2015-05-26T15:20:00Z</dcterms:created>
  <dcterms:modified xsi:type="dcterms:W3CDTF">2019-06-05T00:37:00Z</dcterms:modified>
</cp:coreProperties>
</file>